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63" w:rsidRDefault="00535951">
      <w:pPr>
        <w:rPr>
          <w:rFonts w:asciiTheme="majorHAnsi" w:hAnsiTheme="majorHAnsi"/>
          <w:b/>
          <w:sz w:val="48"/>
        </w:rPr>
      </w:pPr>
      <w:r w:rsidRPr="00AD2B3B">
        <w:rPr>
          <w:rFonts w:asciiTheme="majorHAnsi" w:hAnsiTheme="majorHAnsi"/>
          <w:b/>
          <w:sz w:val="48"/>
        </w:rPr>
        <w:t>Годовые задачи  на 2018-2019 учебный год</w:t>
      </w:r>
    </w:p>
    <w:p w:rsidR="00AD2B3B" w:rsidRPr="00AD2B3B" w:rsidRDefault="00AD2B3B">
      <w:pPr>
        <w:rPr>
          <w:rFonts w:asciiTheme="majorHAnsi" w:hAnsiTheme="majorHAnsi"/>
          <w:b/>
          <w:sz w:val="36"/>
        </w:rPr>
      </w:pPr>
    </w:p>
    <w:p w:rsidR="00535951" w:rsidRPr="00AD2B3B" w:rsidRDefault="00535951">
      <w:pPr>
        <w:rPr>
          <w:rFonts w:cstheme="minorHAnsi"/>
          <w:b/>
          <w:i/>
          <w:sz w:val="36"/>
        </w:rPr>
      </w:pPr>
      <w:r w:rsidRPr="00AD2B3B">
        <w:rPr>
          <w:rFonts w:asciiTheme="majorHAnsi" w:hAnsiTheme="majorHAnsi"/>
          <w:b/>
          <w:sz w:val="36"/>
        </w:rPr>
        <w:t>1.</w:t>
      </w:r>
      <w:r w:rsidR="00AD2B3B">
        <w:rPr>
          <w:rFonts w:asciiTheme="majorHAnsi" w:hAnsiTheme="majorHAnsi"/>
          <w:b/>
          <w:sz w:val="36"/>
        </w:rPr>
        <w:t xml:space="preserve"> </w:t>
      </w:r>
      <w:r w:rsidR="00AD2B3B">
        <w:rPr>
          <w:rFonts w:asciiTheme="majorHAnsi" w:hAnsiTheme="majorHAnsi"/>
          <w:sz w:val="36"/>
        </w:rPr>
        <w:t xml:space="preserve"> </w:t>
      </w:r>
      <w:r w:rsidRPr="00AD2B3B">
        <w:rPr>
          <w:rFonts w:cstheme="minorHAnsi"/>
          <w:b/>
          <w:i/>
          <w:sz w:val="36"/>
        </w:rPr>
        <w:t>Углубить работу по развитию речи детей и формированию экологических представлений средствами художественной литературы.</w:t>
      </w:r>
      <w:bookmarkStart w:id="0" w:name="_GoBack"/>
      <w:bookmarkEnd w:id="0"/>
    </w:p>
    <w:p w:rsidR="00535951" w:rsidRPr="00AD2B3B" w:rsidRDefault="00535951">
      <w:pPr>
        <w:rPr>
          <w:rFonts w:cstheme="minorHAnsi"/>
          <w:b/>
          <w:i/>
          <w:sz w:val="36"/>
        </w:rPr>
      </w:pPr>
      <w:r w:rsidRPr="00AD2B3B">
        <w:rPr>
          <w:rFonts w:cstheme="minorHAnsi"/>
          <w:b/>
          <w:i/>
          <w:sz w:val="36"/>
        </w:rPr>
        <w:t>2.</w:t>
      </w:r>
      <w:r w:rsidR="00AD2B3B">
        <w:rPr>
          <w:rFonts w:cstheme="minorHAnsi"/>
          <w:b/>
          <w:i/>
          <w:sz w:val="36"/>
        </w:rPr>
        <w:t xml:space="preserve"> </w:t>
      </w:r>
      <w:r w:rsidR="00AD2B3B" w:rsidRPr="00AD2B3B">
        <w:rPr>
          <w:rFonts w:cstheme="minorHAnsi"/>
          <w:b/>
          <w:i/>
          <w:sz w:val="36"/>
        </w:rPr>
        <w:t xml:space="preserve"> </w:t>
      </w:r>
      <w:r w:rsidRPr="00AD2B3B">
        <w:rPr>
          <w:rFonts w:cstheme="minorHAnsi"/>
          <w:b/>
          <w:i/>
          <w:sz w:val="36"/>
        </w:rPr>
        <w:t>Расширить работу педагогического коллектива по сохранению  и укреплению физического и психического   здоровья, развитию интереса к двигательной</w:t>
      </w:r>
      <w:r w:rsidR="00AD2B3B" w:rsidRPr="00AD2B3B">
        <w:rPr>
          <w:rFonts w:cstheme="minorHAnsi"/>
          <w:b/>
          <w:i/>
          <w:sz w:val="36"/>
        </w:rPr>
        <w:t xml:space="preserve">  активности, во взаимодействии с родителями  воспитанников.</w:t>
      </w:r>
    </w:p>
    <w:p w:rsidR="00AD2B3B" w:rsidRPr="00AD2B3B" w:rsidRDefault="00AD2B3B">
      <w:pPr>
        <w:rPr>
          <w:rFonts w:cstheme="minorHAnsi"/>
          <w:b/>
          <w:i/>
          <w:sz w:val="36"/>
        </w:rPr>
      </w:pPr>
      <w:r w:rsidRPr="00AD2B3B">
        <w:rPr>
          <w:rFonts w:cstheme="minorHAnsi"/>
          <w:b/>
          <w:i/>
          <w:sz w:val="36"/>
        </w:rPr>
        <w:t xml:space="preserve">3. </w:t>
      </w:r>
      <w:r>
        <w:rPr>
          <w:rFonts w:cstheme="minorHAnsi"/>
          <w:b/>
          <w:i/>
          <w:sz w:val="36"/>
        </w:rPr>
        <w:t xml:space="preserve"> </w:t>
      </w:r>
      <w:r w:rsidRPr="00AD2B3B">
        <w:rPr>
          <w:rFonts w:cstheme="minorHAnsi"/>
          <w:b/>
          <w:i/>
          <w:sz w:val="36"/>
        </w:rPr>
        <w:t>Продолжить образовательную работу по обновлению регионального компонента , через ознакомление детей  с историей и культурой малой Родины</w:t>
      </w:r>
    </w:p>
    <w:sectPr w:rsidR="00AD2B3B" w:rsidRPr="00AD2B3B" w:rsidSect="00535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E0"/>
    <w:rsid w:val="00335D47"/>
    <w:rsid w:val="003A2D63"/>
    <w:rsid w:val="005074E0"/>
    <w:rsid w:val="00535951"/>
    <w:rsid w:val="00832E85"/>
    <w:rsid w:val="00AD2B3B"/>
    <w:rsid w:val="00C6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2018-09-25T06:45:00Z</cp:lastPrinted>
  <dcterms:created xsi:type="dcterms:W3CDTF">2018-09-25T06:26:00Z</dcterms:created>
  <dcterms:modified xsi:type="dcterms:W3CDTF">2018-11-08T11:48:00Z</dcterms:modified>
</cp:coreProperties>
</file>